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A41DE2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21 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</w:t>
      </w:r>
      <w:r>
        <w:rPr>
          <w:rFonts w:ascii="Times New Roman" w:hAnsi="Times New Roman"/>
          <w:sz w:val="28"/>
          <w:szCs w:val="20"/>
          <w:lang w:eastAsia="en-US"/>
        </w:rPr>
        <w:t>3</w:t>
      </w:r>
      <w:r w:rsidR="001C3153">
        <w:rPr>
          <w:rFonts w:ascii="Times New Roman" w:hAnsi="Times New Roman"/>
          <w:sz w:val="28"/>
          <w:szCs w:val="20"/>
          <w:lang w:eastAsia="en-US"/>
        </w:rPr>
        <w:t>-</w:t>
      </w:r>
      <w:r>
        <w:rPr>
          <w:rFonts w:ascii="Times New Roman" w:hAnsi="Times New Roman"/>
          <w:sz w:val="28"/>
          <w:szCs w:val="20"/>
          <w:lang w:eastAsia="en-US"/>
        </w:rPr>
        <w:t>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804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A41DE2" w:rsidRPr="00A41DE2" w:rsidTr="00CD63A6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A41DE2" w:rsidRPr="00A41DE2" w:rsidRDefault="00A41DE2" w:rsidP="00507F5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41DE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количестве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(по состоянию здоровья, инвалидности и др.) самостоятельно прибыть в помещение для голосования на выборах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депутатов Государственной Думы  Федерального Собрания Российской Федерации</w:t>
            </w:r>
            <w:r w:rsidR="00507F5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девятого созыва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 2026 </w:t>
            </w:r>
            <w:r w:rsidRPr="00A41DE2">
              <w:rPr>
                <w:rFonts w:ascii="Times New Roman" w:hAnsi="Times New Roman"/>
                <w:b/>
                <w:bCs/>
                <w:sz w:val="28"/>
                <w:szCs w:val="28"/>
              </w:rPr>
              <w:t>году</w:t>
            </w:r>
          </w:p>
        </w:tc>
      </w:tr>
    </w:tbl>
    <w:p w:rsidR="00A41DE2" w:rsidRPr="00A41DE2" w:rsidRDefault="00A41DE2" w:rsidP="00A41DE2">
      <w:pPr>
        <w:tabs>
          <w:tab w:val="left" w:pos="8080"/>
        </w:tabs>
        <w:spacing w:line="240" w:lineRule="auto"/>
        <w:ind w:left="2268" w:right="1700"/>
        <w:jc w:val="both"/>
        <w:rPr>
          <w:rFonts w:ascii="Times New Roman" w:hAnsi="Times New Roman"/>
          <w:b/>
          <w:sz w:val="16"/>
          <w:szCs w:val="16"/>
        </w:rPr>
      </w:pPr>
    </w:p>
    <w:p w:rsidR="00507F58" w:rsidRDefault="00A41DE2" w:rsidP="00A41DE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 xml:space="preserve">На основании п.8 ст.66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A41DE2" w:rsidRPr="00A41DE2" w:rsidRDefault="00A41DE2" w:rsidP="00507F58">
      <w:pPr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A41DE2" w:rsidRPr="00A41DE2" w:rsidRDefault="00A41DE2" w:rsidP="00A41DE2">
      <w:pPr>
        <w:spacing w:after="0" w:line="360" w:lineRule="auto"/>
        <w:ind w:left="708" w:right="-143" w:firstLine="708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 xml:space="preserve">                                     ПОСТАНОВЛЯЕТ:</w:t>
      </w:r>
    </w:p>
    <w:p w:rsidR="00A41DE2" w:rsidRPr="00A41DE2" w:rsidRDefault="00A41DE2" w:rsidP="00A41DE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:rsidR="00A41DE2" w:rsidRPr="00A41DE2" w:rsidRDefault="00A41DE2" w:rsidP="00A41D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 xml:space="preserve">Утвердить количество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(по состоянию здоровья, инвалидности и др.) самостоятельно прибыть в помещение для голосования на выборах </w:t>
      </w:r>
      <w:proofErr w:type="gramStart"/>
      <w:r w:rsidR="00507F58" w:rsidRPr="00507F58">
        <w:rPr>
          <w:rFonts w:ascii="Times New Roman" w:hAnsi="Times New Roman"/>
          <w:bCs/>
          <w:sz w:val="28"/>
          <w:szCs w:val="28"/>
        </w:rPr>
        <w:t>депутатов Государственной Думы  Федерального Собрания Российской Федерации девятого созыва</w:t>
      </w:r>
      <w:proofErr w:type="gramEnd"/>
      <w:r w:rsidR="00507F58" w:rsidRPr="00507F58">
        <w:rPr>
          <w:rFonts w:ascii="Times New Roman" w:hAnsi="Times New Roman"/>
          <w:sz w:val="28"/>
          <w:szCs w:val="28"/>
        </w:rPr>
        <w:t xml:space="preserve"> </w:t>
      </w:r>
      <w:r w:rsidRPr="00A41DE2">
        <w:rPr>
          <w:rFonts w:ascii="Times New Roman" w:hAnsi="Times New Roman"/>
          <w:sz w:val="28"/>
          <w:szCs w:val="28"/>
        </w:rPr>
        <w:t>в соответствии с приложением.</w:t>
      </w:r>
    </w:p>
    <w:p w:rsidR="00A41DE2" w:rsidRPr="00A41DE2" w:rsidRDefault="00A41DE2" w:rsidP="00A41D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 xml:space="preserve"> Направить копии настоящего постановления в участковые избирательные комиссии для руководства в деятельности комиссии.</w:t>
      </w:r>
    </w:p>
    <w:p w:rsidR="00A41DE2" w:rsidRPr="00A41DE2" w:rsidRDefault="00A41DE2" w:rsidP="00A41D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lastRenderedPageBreak/>
        <w:t xml:space="preserve">  </w:t>
      </w:r>
      <w:proofErr w:type="gramStart"/>
      <w:r w:rsidRPr="00A41DE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41DE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г. Ростова-на-Дону в информационно-телекоммуникационной сети «Интернет».</w:t>
      </w:r>
    </w:p>
    <w:p w:rsidR="00A41DE2" w:rsidRPr="00A41DE2" w:rsidRDefault="00A41DE2" w:rsidP="00A41DE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A41DE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41DE2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</w:t>
      </w:r>
      <w:r w:rsidR="00F7289E">
        <w:rPr>
          <w:rFonts w:ascii="Times New Roman" w:hAnsi="Times New Roman"/>
          <w:sz w:val="28"/>
          <w:szCs w:val="28"/>
        </w:rPr>
        <w:t>Т</w:t>
      </w:r>
      <w:r w:rsidRPr="00A41DE2">
        <w:rPr>
          <w:rFonts w:ascii="Times New Roman" w:hAnsi="Times New Roman"/>
          <w:sz w:val="28"/>
          <w:szCs w:val="28"/>
        </w:rPr>
        <w:t>ерриториальной избирательной комиссии Железнодорожного района города Ростова-на-Дону  Е.А. Гончарову.</w:t>
      </w: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A41DE2">
        <w:rPr>
          <w:rFonts w:ascii="Times New Roman" w:hAnsi="Times New Roman"/>
          <w:sz w:val="28"/>
          <w:szCs w:val="28"/>
        </w:rPr>
        <w:tab/>
      </w:r>
      <w:r w:rsidRPr="00A41DE2">
        <w:rPr>
          <w:rFonts w:ascii="Times New Roman" w:hAnsi="Times New Roman"/>
          <w:sz w:val="28"/>
          <w:szCs w:val="28"/>
        </w:rPr>
        <w:tab/>
        <w:t xml:space="preserve">          Т.П. Дмитриева</w:t>
      </w: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41DE2">
        <w:rPr>
          <w:rFonts w:ascii="Times New Roman" w:hAnsi="Times New Roman"/>
          <w:sz w:val="28"/>
          <w:szCs w:val="28"/>
        </w:rPr>
        <w:t>Секретарь комиссии</w:t>
      </w:r>
      <w:r w:rsidRPr="00A41DE2">
        <w:rPr>
          <w:rFonts w:ascii="Times New Roman" w:hAnsi="Times New Roman"/>
          <w:sz w:val="28"/>
          <w:szCs w:val="28"/>
        </w:rPr>
        <w:tab/>
      </w:r>
      <w:r w:rsidRPr="00A41DE2">
        <w:rPr>
          <w:rFonts w:ascii="Times New Roman" w:hAnsi="Times New Roman"/>
          <w:sz w:val="28"/>
          <w:szCs w:val="28"/>
        </w:rPr>
        <w:tab/>
      </w:r>
      <w:r w:rsidRPr="00A41DE2">
        <w:rPr>
          <w:rFonts w:ascii="Times New Roman" w:hAnsi="Times New Roman"/>
          <w:sz w:val="28"/>
          <w:szCs w:val="28"/>
        </w:rPr>
        <w:tab/>
      </w:r>
      <w:r w:rsidRPr="00A41DE2">
        <w:rPr>
          <w:rFonts w:ascii="Times New Roman" w:hAnsi="Times New Roman"/>
          <w:sz w:val="28"/>
          <w:szCs w:val="28"/>
        </w:rPr>
        <w:tab/>
      </w:r>
      <w:r w:rsidRPr="00A41DE2">
        <w:rPr>
          <w:rFonts w:ascii="Times New Roman" w:hAnsi="Times New Roman"/>
          <w:sz w:val="28"/>
          <w:szCs w:val="28"/>
        </w:rPr>
        <w:tab/>
      </w:r>
      <w:r w:rsidRPr="00A41DE2">
        <w:rPr>
          <w:rFonts w:ascii="Times New Roman" w:hAnsi="Times New Roman"/>
          <w:sz w:val="28"/>
          <w:szCs w:val="28"/>
        </w:rPr>
        <w:tab/>
        <w:t xml:space="preserve">           Е.А. Гончарова</w:t>
      </w: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41DE2" w:rsidRPr="00A41DE2" w:rsidRDefault="00A41DE2" w:rsidP="00A41DE2">
      <w:pPr>
        <w:spacing w:after="0" w:line="240" w:lineRule="auto"/>
        <w:jc w:val="right"/>
        <w:rPr>
          <w:rFonts w:ascii="Times New Roman" w:hAnsi="Times New Roman"/>
        </w:rPr>
      </w:pPr>
      <w:r w:rsidRPr="00A41DE2">
        <w:rPr>
          <w:rFonts w:ascii="Times New Roman" w:hAnsi="Times New Roman"/>
        </w:rPr>
        <w:lastRenderedPageBreak/>
        <w:t xml:space="preserve">Приложение </w:t>
      </w:r>
    </w:p>
    <w:p w:rsidR="00A41DE2" w:rsidRPr="00A41DE2" w:rsidRDefault="00A41DE2" w:rsidP="00A41DE2">
      <w:pPr>
        <w:spacing w:after="0" w:line="240" w:lineRule="auto"/>
        <w:jc w:val="right"/>
        <w:rPr>
          <w:rFonts w:ascii="Times New Roman" w:hAnsi="Times New Roman"/>
        </w:rPr>
      </w:pPr>
      <w:r w:rsidRPr="00A41DE2">
        <w:rPr>
          <w:rFonts w:ascii="Times New Roman" w:hAnsi="Times New Roman"/>
        </w:rPr>
        <w:t>к постановлению</w:t>
      </w:r>
    </w:p>
    <w:p w:rsidR="00A41DE2" w:rsidRPr="00A41DE2" w:rsidRDefault="00A41DE2" w:rsidP="00A41DE2">
      <w:pPr>
        <w:spacing w:after="0" w:line="240" w:lineRule="auto"/>
        <w:jc w:val="right"/>
        <w:rPr>
          <w:rFonts w:ascii="Times New Roman" w:hAnsi="Times New Roman"/>
        </w:rPr>
      </w:pPr>
      <w:r w:rsidRPr="00A41DE2">
        <w:rPr>
          <w:rFonts w:ascii="Times New Roman" w:hAnsi="Times New Roman"/>
        </w:rPr>
        <w:t xml:space="preserve">Территориальной избирательной </w:t>
      </w:r>
    </w:p>
    <w:p w:rsidR="00A41DE2" w:rsidRPr="00A41DE2" w:rsidRDefault="00A41DE2" w:rsidP="00A41DE2">
      <w:pPr>
        <w:spacing w:after="0" w:line="240" w:lineRule="auto"/>
        <w:jc w:val="right"/>
        <w:rPr>
          <w:rFonts w:ascii="Times New Roman" w:hAnsi="Times New Roman"/>
        </w:rPr>
      </w:pPr>
      <w:r w:rsidRPr="00A41DE2">
        <w:rPr>
          <w:rFonts w:ascii="Times New Roman" w:hAnsi="Times New Roman"/>
        </w:rPr>
        <w:t>комиссии Железнодорожного района</w:t>
      </w:r>
    </w:p>
    <w:p w:rsidR="00A41DE2" w:rsidRPr="00A41DE2" w:rsidRDefault="00A41DE2" w:rsidP="00A41DE2">
      <w:pPr>
        <w:spacing w:after="0" w:line="240" w:lineRule="auto"/>
        <w:jc w:val="right"/>
        <w:rPr>
          <w:rFonts w:ascii="Times New Roman" w:hAnsi="Times New Roman"/>
        </w:rPr>
      </w:pPr>
      <w:r w:rsidRPr="00A41DE2">
        <w:rPr>
          <w:rFonts w:ascii="Times New Roman" w:hAnsi="Times New Roman"/>
        </w:rPr>
        <w:t xml:space="preserve"> г. Ростова-на-Дону</w:t>
      </w:r>
    </w:p>
    <w:p w:rsidR="00A41DE2" w:rsidRPr="00A41DE2" w:rsidRDefault="00A41DE2" w:rsidP="00A41DE2">
      <w:pPr>
        <w:spacing w:after="0" w:line="240" w:lineRule="auto"/>
        <w:jc w:val="right"/>
        <w:rPr>
          <w:rFonts w:ascii="Times New Roman" w:hAnsi="Times New Roman"/>
        </w:rPr>
      </w:pPr>
      <w:r w:rsidRPr="00A41DE2">
        <w:rPr>
          <w:rFonts w:ascii="Times New Roman" w:hAnsi="Times New Roman"/>
        </w:rPr>
        <w:t xml:space="preserve">от </w:t>
      </w:r>
      <w:r w:rsidR="0003734D">
        <w:rPr>
          <w:rFonts w:ascii="Times New Roman" w:hAnsi="Times New Roman"/>
        </w:rPr>
        <w:t>19</w:t>
      </w:r>
      <w:r w:rsidRPr="00A41DE2">
        <w:rPr>
          <w:rFonts w:ascii="Times New Roman" w:hAnsi="Times New Roman"/>
        </w:rPr>
        <w:t>.08.202</w:t>
      </w:r>
      <w:r w:rsidR="0003734D">
        <w:rPr>
          <w:rFonts w:ascii="Times New Roman" w:hAnsi="Times New Roman"/>
        </w:rPr>
        <w:t>6</w:t>
      </w:r>
      <w:r w:rsidRPr="00A41DE2">
        <w:rPr>
          <w:rFonts w:ascii="Times New Roman" w:hAnsi="Times New Roman"/>
        </w:rPr>
        <w:t xml:space="preserve"> г. №  1</w:t>
      </w:r>
      <w:r w:rsidR="00F7289E">
        <w:rPr>
          <w:rFonts w:ascii="Times New Roman" w:hAnsi="Times New Roman"/>
        </w:rPr>
        <w:t>3</w:t>
      </w:r>
      <w:r w:rsidRPr="00A41DE2">
        <w:rPr>
          <w:rFonts w:ascii="Times New Roman" w:hAnsi="Times New Roman"/>
        </w:rPr>
        <w:t>-</w:t>
      </w:r>
      <w:r w:rsidR="00F7289E">
        <w:rPr>
          <w:rFonts w:ascii="Times New Roman" w:hAnsi="Times New Roman"/>
        </w:rPr>
        <w:t>1</w:t>
      </w:r>
      <w:r w:rsidRPr="00A41DE2">
        <w:rPr>
          <w:rFonts w:ascii="Times New Roman" w:hAnsi="Times New Roman"/>
        </w:rPr>
        <w:t xml:space="preserve"> </w:t>
      </w:r>
    </w:p>
    <w:p w:rsidR="00A41DE2" w:rsidRPr="00A41DE2" w:rsidRDefault="00A41DE2" w:rsidP="00A41DE2">
      <w:pPr>
        <w:spacing w:after="0" w:line="240" w:lineRule="auto"/>
        <w:jc w:val="center"/>
        <w:rPr>
          <w:rFonts w:ascii="Times New Roman" w:hAnsi="Times New Roman"/>
        </w:rPr>
      </w:pPr>
    </w:p>
    <w:p w:rsidR="00A41DE2" w:rsidRDefault="00A41DE2" w:rsidP="00A41DE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 w:rsidRPr="00A41DE2">
        <w:rPr>
          <w:rFonts w:ascii="Times New Roman" w:hAnsi="Times New Roman"/>
          <w:sz w:val="28"/>
          <w:szCs w:val="28"/>
        </w:rPr>
        <w:t xml:space="preserve">Количество переносных ящиков для голосования, предназначенных для голосования  избирателей, которые включены в список избирателей, но не могут по уважительным причинам (по состоянию здоровья, инвалидности и др.) самостоятельно прибыть в помещение для голосования на  выборах  Губернатора Ростовской области и выборы </w:t>
      </w:r>
      <w:r w:rsidR="0003734D" w:rsidRPr="0003734D">
        <w:rPr>
          <w:rFonts w:ascii="Times New Roman" w:hAnsi="Times New Roman"/>
          <w:bCs/>
          <w:sz w:val="28"/>
          <w:szCs w:val="28"/>
        </w:rPr>
        <w:t xml:space="preserve">депутатов Государственной Думы  Федерального Собрания Российской Федерации девятого созыва в 2026 </w:t>
      </w:r>
      <w:r w:rsidR="0003734D" w:rsidRPr="00A41DE2">
        <w:rPr>
          <w:rFonts w:ascii="Times New Roman" w:hAnsi="Times New Roman"/>
          <w:bCs/>
          <w:sz w:val="28"/>
          <w:szCs w:val="28"/>
        </w:rPr>
        <w:t>году</w:t>
      </w:r>
      <w:proofErr w:type="gramEnd"/>
    </w:p>
    <w:p w:rsidR="00410FB1" w:rsidRPr="00A41DE2" w:rsidRDefault="00410FB1" w:rsidP="00A41D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9"/>
        <w:gridCol w:w="2260"/>
        <w:gridCol w:w="5932"/>
      </w:tblGrid>
      <w:tr w:rsidR="00A41DE2" w:rsidRPr="00A41DE2" w:rsidTr="00CD63A6">
        <w:trPr>
          <w:trHeight w:val="52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№ п\</w:t>
            </w:r>
            <w:proofErr w:type="gramStart"/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№ УИК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A41DE2" w:rsidRPr="00A41DE2" w:rsidTr="00CD63A6">
        <w:trPr>
          <w:trHeight w:val="1470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E2" w:rsidRPr="00A41DE2" w:rsidRDefault="00A41DE2" w:rsidP="00A41D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E2" w:rsidRPr="00A41DE2" w:rsidRDefault="00A41DE2" w:rsidP="00A41D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E2" w:rsidRPr="00A41DE2" w:rsidRDefault="00A41DE2" w:rsidP="00A41D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46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1DE2">
              <w:rPr>
                <w:rFonts w:ascii="Times New Roman" w:hAnsi="Times New Roman"/>
                <w:sz w:val="28"/>
                <w:szCs w:val="28"/>
              </w:rPr>
              <w:t>1592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2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sz w:val="28"/>
                <w:szCs w:val="28"/>
              </w:rPr>
            </w:pPr>
            <w:r w:rsidRPr="00A41DE2">
              <w:rPr>
                <w:sz w:val="28"/>
                <w:szCs w:val="28"/>
              </w:rPr>
              <w:t>1740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25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sz w:val="28"/>
                <w:szCs w:val="28"/>
              </w:rPr>
            </w:pPr>
            <w:r w:rsidRPr="00A41DE2">
              <w:rPr>
                <w:sz w:val="28"/>
                <w:szCs w:val="28"/>
              </w:rPr>
              <w:t>1741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sz w:val="28"/>
                <w:szCs w:val="28"/>
              </w:rPr>
            </w:pPr>
            <w:r w:rsidRPr="00A41DE2">
              <w:rPr>
                <w:sz w:val="28"/>
                <w:szCs w:val="28"/>
              </w:rPr>
              <w:t>1742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sz w:val="28"/>
                <w:szCs w:val="28"/>
              </w:rPr>
            </w:pPr>
            <w:r w:rsidRPr="00A41DE2">
              <w:rPr>
                <w:sz w:val="28"/>
                <w:szCs w:val="28"/>
              </w:rPr>
              <w:t>1743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sz w:val="28"/>
                <w:szCs w:val="28"/>
              </w:rPr>
            </w:pPr>
            <w:r w:rsidRPr="00A41DE2">
              <w:rPr>
                <w:sz w:val="28"/>
                <w:szCs w:val="28"/>
              </w:rPr>
              <w:t>1744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jc w:val="center"/>
              <w:rPr>
                <w:sz w:val="28"/>
                <w:szCs w:val="28"/>
              </w:rPr>
            </w:pPr>
            <w:r w:rsidRPr="00A41DE2">
              <w:rPr>
                <w:sz w:val="28"/>
                <w:szCs w:val="28"/>
              </w:rPr>
              <w:t>1745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1746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1747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1748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1749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1759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1769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1770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30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1771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1772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tabs>
                <w:tab w:val="left" w:pos="2805"/>
                <w:tab w:val="center" w:pos="293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  <w:p w:rsidR="00A41DE2" w:rsidRPr="00A41DE2" w:rsidRDefault="00A41DE2" w:rsidP="00A41DE2">
            <w:pPr>
              <w:tabs>
                <w:tab w:val="left" w:pos="2805"/>
                <w:tab w:val="center" w:pos="293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1773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41DE2" w:rsidRPr="00A41DE2" w:rsidTr="00CD63A6">
        <w:trPr>
          <w:trHeight w:val="28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41DE2" w:rsidRPr="00A41DE2" w:rsidRDefault="00A41DE2" w:rsidP="00A41DE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A41DE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101</w:t>
            </w:r>
          </w:p>
        </w:tc>
      </w:tr>
    </w:tbl>
    <w:p w:rsidR="00243F16" w:rsidRDefault="00243F16">
      <w:bookmarkStart w:id="0" w:name="_GoBack"/>
      <w:bookmarkEnd w:id="0"/>
    </w:p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734D"/>
    <w:rsid w:val="00052FBD"/>
    <w:rsid w:val="001C3153"/>
    <w:rsid w:val="00243F16"/>
    <w:rsid w:val="00410FB1"/>
    <w:rsid w:val="00507F58"/>
    <w:rsid w:val="00A41DE2"/>
    <w:rsid w:val="00D564E2"/>
    <w:rsid w:val="00F7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2026-08-17T15:01:00Z</cp:lastPrinted>
  <dcterms:created xsi:type="dcterms:W3CDTF">2026-08-17T07:26:00Z</dcterms:created>
  <dcterms:modified xsi:type="dcterms:W3CDTF">2026-08-17T15:01:00Z</dcterms:modified>
</cp:coreProperties>
</file>